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E5" w:rsidRPr="00B27F46" w:rsidRDefault="005564E5" w:rsidP="005564E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B27F46">
        <w:rPr>
          <w:rFonts w:ascii="Times New Roman" w:hAnsi="Times New Roman"/>
          <w:b/>
          <w:color w:val="FF0000"/>
          <w:sz w:val="32"/>
          <w:szCs w:val="32"/>
        </w:rPr>
        <w:t>Итоги клещевой компании 2018 года.</w:t>
      </w:r>
    </w:p>
    <w:p w:rsidR="005564E5" w:rsidRPr="00C33BEA" w:rsidRDefault="005564E5" w:rsidP="005564E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64E5" w:rsidRPr="00B27F46" w:rsidRDefault="005564E5" w:rsidP="005564E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27F46">
        <w:t xml:space="preserve">Не смотря на то, что эпидемиологический сезон клещевых инфекций подходит к концу, следует помнить об инфекциях, переносчиками которых являются клещи, а именно, такие инфекции как: клещевой вирусный энцефалит (КВЭ), иксодовые клещевые </w:t>
      </w:r>
      <w:proofErr w:type="spellStart"/>
      <w:r w:rsidRPr="00B27F46">
        <w:t>боррелиозы</w:t>
      </w:r>
      <w:proofErr w:type="spellEnd"/>
      <w:r w:rsidRPr="00B27F46">
        <w:t xml:space="preserve"> (ИКБ), и другие инфекции.</w:t>
      </w:r>
    </w:p>
    <w:p w:rsidR="005564E5" w:rsidRPr="00B27F46" w:rsidRDefault="005564E5" w:rsidP="005564E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7F46">
        <w:rPr>
          <w:rFonts w:ascii="Times New Roman" w:hAnsi="Times New Roman"/>
          <w:sz w:val="24"/>
          <w:szCs w:val="24"/>
          <w:lang w:eastAsia="ru-RU"/>
        </w:rPr>
        <w:t>Для инфекций, передающихся иксодовыми клещами, характерна весенне-осенняя сезонность с апреля по октябрь, первый случай присасывания клеща в Чкаловском районе был зарегистрирован в апреле.</w:t>
      </w:r>
    </w:p>
    <w:p w:rsidR="005564E5" w:rsidRPr="00B27F46" w:rsidRDefault="005564E5" w:rsidP="0055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4E5" w:rsidRPr="00B27F46" w:rsidRDefault="005564E5" w:rsidP="0055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F46">
        <w:rPr>
          <w:rFonts w:ascii="Times New Roman" w:hAnsi="Times New Roman"/>
          <w:b/>
          <w:sz w:val="24"/>
          <w:szCs w:val="24"/>
        </w:rPr>
        <w:t>Немного об инфекциях:</w:t>
      </w:r>
    </w:p>
    <w:p w:rsidR="005564E5" w:rsidRPr="00B27F46" w:rsidRDefault="005564E5" w:rsidP="00556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27F46">
        <w:rPr>
          <w:rFonts w:ascii="Times New Roman" w:eastAsiaTheme="minorHAnsi" w:hAnsi="Times New Roman"/>
          <w:b/>
          <w:sz w:val="24"/>
          <w:szCs w:val="24"/>
        </w:rPr>
        <w:t>Заболевание КЭ.</w:t>
      </w:r>
      <w:r w:rsidRPr="00B27F46">
        <w:rPr>
          <w:rFonts w:ascii="Times New Roman" w:eastAsiaTheme="minorHAnsi" w:hAnsi="Times New Roman"/>
          <w:sz w:val="24"/>
          <w:szCs w:val="24"/>
        </w:rPr>
        <w:t xml:space="preserve"> Характеризуется преимущественным поражением центральной нервной системы, отличается множеством клинических проявлений и тяжестью течения. Последствия заболевания разнообразны - от полного выздоровления до нарушений здоровья, приводящих к инвалидности и смерти.</w:t>
      </w:r>
    </w:p>
    <w:p w:rsidR="005564E5" w:rsidRPr="00B27F46" w:rsidRDefault="005564E5" w:rsidP="00556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F46">
        <w:rPr>
          <w:rFonts w:ascii="Times New Roman" w:hAnsi="Times New Roman"/>
          <w:sz w:val="24"/>
          <w:szCs w:val="24"/>
        </w:rPr>
        <w:t xml:space="preserve">   </w:t>
      </w:r>
      <w:r w:rsidRPr="00B27F46">
        <w:rPr>
          <w:rFonts w:ascii="Times New Roman" w:hAnsi="Times New Roman"/>
          <w:sz w:val="24"/>
          <w:szCs w:val="24"/>
        </w:rPr>
        <w:tab/>
      </w:r>
      <w:r w:rsidRPr="00B27F4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Заражение </w:t>
      </w:r>
      <w:r w:rsidRPr="00B27F46">
        <w:rPr>
          <w:rFonts w:ascii="Times New Roman" w:hAnsi="Times New Roman"/>
          <w:sz w:val="24"/>
          <w:szCs w:val="24"/>
          <w:shd w:val="clear" w:color="auto" w:fill="FFFFFF"/>
        </w:rPr>
        <w:t xml:space="preserve">людей происходит при присасывании, со слюной зараженного клеща. Чаще всего клещи присасываются там, где кожа наиболее тонкая и нежная: на шее, за ушами, в волосистой части головы, в подмышечных впадинах, складках промежности. </w:t>
      </w:r>
      <w:r w:rsidRPr="00B27F46">
        <w:rPr>
          <w:rFonts w:ascii="Times New Roman" w:hAnsi="Times New Roman"/>
          <w:sz w:val="24"/>
          <w:szCs w:val="24"/>
        </w:rPr>
        <w:t>Возможно заражение клещевым вирусным энцефалитом при раздавливании клеща руками, так как вирус может проникать через трещины кожи, ссадины, царапины, при попадании жидкости в глаза, на губы и другие слизистые оболочки. Известны случаи заболевания клещевым вирусным энцефалитом целых семей, употреблявших в пищу сырое козье молоко от животных, подвергшихся множественному нападению клещей.</w:t>
      </w:r>
    </w:p>
    <w:p w:rsidR="005564E5" w:rsidRPr="00B27F46" w:rsidRDefault="005564E5" w:rsidP="00556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4E5" w:rsidRPr="00B27F46" w:rsidRDefault="005564E5" w:rsidP="00556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27F46">
        <w:rPr>
          <w:rFonts w:ascii="Times New Roman" w:eastAsiaTheme="minorHAnsi" w:hAnsi="Times New Roman"/>
          <w:b/>
          <w:sz w:val="24"/>
          <w:szCs w:val="24"/>
        </w:rPr>
        <w:t xml:space="preserve">Заболеваемость в </w:t>
      </w:r>
      <w:proofErr w:type="spellStart"/>
      <w:r w:rsidRPr="00B27F46">
        <w:rPr>
          <w:rFonts w:ascii="Times New Roman" w:eastAsiaTheme="minorHAnsi" w:hAnsi="Times New Roman"/>
          <w:b/>
          <w:sz w:val="24"/>
          <w:szCs w:val="24"/>
        </w:rPr>
        <w:t>Сысертском</w:t>
      </w:r>
      <w:proofErr w:type="spellEnd"/>
      <w:r w:rsidRPr="00B27F46">
        <w:rPr>
          <w:rFonts w:ascii="Times New Roman" w:eastAsiaTheme="minorHAnsi" w:hAnsi="Times New Roman"/>
          <w:b/>
          <w:sz w:val="24"/>
          <w:szCs w:val="24"/>
        </w:rPr>
        <w:t xml:space="preserve"> городском округе за </w:t>
      </w:r>
      <w:proofErr w:type="spellStart"/>
      <w:r w:rsidRPr="00B27F46">
        <w:rPr>
          <w:rFonts w:ascii="Times New Roman" w:eastAsiaTheme="minorHAnsi" w:hAnsi="Times New Roman"/>
          <w:b/>
          <w:sz w:val="24"/>
          <w:szCs w:val="24"/>
        </w:rPr>
        <w:t>эпид</w:t>
      </w:r>
      <w:proofErr w:type="gramStart"/>
      <w:r w:rsidRPr="00B27F46">
        <w:rPr>
          <w:rFonts w:ascii="Times New Roman" w:eastAsiaTheme="minorHAnsi" w:hAnsi="Times New Roman"/>
          <w:b/>
          <w:sz w:val="24"/>
          <w:szCs w:val="24"/>
        </w:rPr>
        <w:t>.с</w:t>
      </w:r>
      <w:proofErr w:type="gramEnd"/>
      <w:r w:rsidRPr="00B27F46">
        <w:rPr>
          <w:rFonts w:ascii="Times New Roman" w:eastAsiaTheme="minorHAnsi" w:hAnsi="Times New Roman"/>
          <w:b/>
          <w:sz w:val="24"/>
          <w:szCs w:val="24"/>
        </w:rPr>
        <w:t>езон</w:t>
      </w:r>
      <w:proofErr w:type="spellEnd"/>
      <w:r w:rsidRPr="00B27F46">
        <w:rPr>
          <w:rFonts w:ascii="Times New Roman" w:eastAsiaTheme="minorHAnsi" w:hAnsi="Times New Roman"/>
          <w:b/>
          <w:sz w:val="24"/>
          <w:szCs w:val="24"/>
        </w:rPr>
        <w:t xml:space="preserve">  2018 года.</w:t>
      </w:r>
    </w:p>
    <w:p w:rsidR="005564E5" w:rsidRPr="00B27F46" w:rsidRDefault="005564E5" w:rsidP="005564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B27F46">
        <w:rPr>
          <w:rFonts w:ascii="Times New Roman" w:eastAsia="Calibri" w:hAnsi="Times New Roman"/>
          <w:sz w:val="24"/>
          <w:szCs w:val="24"/>
        </w:rPr>
        <w:t xml:space="preserve">  </w:t>
      </w:r>
      <w:r w:rsidRPr="00B27F46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Pr="00B27F46">
        <w:rPr>
          <w:rFonts w:ascii="Times New Roman" w:eastAsiaTheme="minorHAnsi" w:hAnsi="Times New Roman"/>
          <w:sz w:val="24"/>
          <w:szCs w:val="24"/>
        </w:rPr>
        <w:t>эпид</w:t>
      </w:r>
      <w:proofErr w:type="gramStart"/>
      <w:r w:rsidRPr="00B27F46">
        <w:rPr>
          <w:rFonts w:ascii="Times New Roman" w:eastAsiaTheme="minorHAnsi" w:hAnsi="Times New Roman"/>
          <w:sz w:val="24"/>
          <w:szCs w:val="24"/>
        </w:rPr>
        <w:t>.с</w:t>
      </w:r>
      <w:proofErr w:type="gramEnd"/>
      <w:r w:rsidRPr="00B27F46">
        <w:rPr>
          <w:rFonts w:ascii="Times New Roman" w:eastAsiaTheme="minorHAnsi" w:hAnsi="Times New Roman"/>
          <w:sz w:val="24"/>
          <w:szCs w:val="24"/>
        </w:rPr>
        <w:t>езон</w:t>
      </w:r>
      <w:proofErr w:type="spellEnd"/>
      <w:r w:rsidRPr="00B27F46">
        <w:rPr>
          <w:rFonts w:ascii="Times New Roman" w:eastAsiaTheme="minorHAnsi" w:hAnsi="Times New Roman"/>
          <w:sz w:val="24"/>
          <w:szCs w:val="24"/>
        </w:rPr>
        <w:t xml:space="preserve">  2018 года </w:t>
      </w:r>
      <w:r w:rsidRPr="00B27F46">
        <w:rPr>
          <w:rFonts w:ascii="Times New Roman" w:hAnsi="Times New Roman"/>
          <w:sz w:val="24"/>
          <w:szCs w:val="24"/>
        </w:rPr>
        <w:t xml:space="preserve"> зарегистрировано</w:t>
      </w:r>
      <w:r w:rsidRPr="00B27F46">
        <w:rPr>
          <w:rFonts w:ascii="Times New Roman" w:hAnsi="Times New Roman"/>
          <w:color w:val="000000"/>
          <w:sz w:val="24"/>
          <w:szCs w:val="24"/>
        </w:rPr>
        <w:t xml:space="preserve"> на территории </w:t>
      </w:r>
      <w:proofErr w:type="spellStart"/>
      <w:r w:rsidRPr="00B27F46">
        <w:rPr>
          <w:rFonts w:ascii="Times New Roman" w:hAnsi="Times New Roman"/>
          <w:color w:val="000000"/>
          <w:sz w:val="24"/>
          <w:szCs w:val="24"/>
        </w:rPr>
        <w:t>Сысертского</w:t>
      </w:r>
      <w:proofErr w:type="spellEnd"/>
      <w:r w:rsidRPr="00B27F46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r w:rsidRPr="00B27F46">
        <w:rPr>
          <w:rFonts w:ascii="Times New Roman" w:hAnsi="Times New Roman"/>
          <w:color w:val="000000"/>
          <w:sz w:val="24"/>
          <w:szCs w:val="24"/>
        </w:rPr>
        <w:t xml:space="preserve">городского округа 593 случая покуса клещами, из них 90 случаев среди детей до 14 лет. </w:t>
      </w:r>
      <w:bookmarkEnd w:id="0"/>
      <w:r w:rsidRPr="00B27F46">
        <w:rPr>
          <w:rFonts w:ascii="Times New Roman" w:hAnsi="Times New Roman"/>
          <w:color w:val="000000"/>
          <w:sz w:val="24"/>
          <w:szCs w:val="24"/>
        </w:rPr>
        <w:t xml:space="preserve">Зарегистрирован 1 случай заболевания клещевым энцефалитом (показатель заболеваемости составил 1,51 на 100 </w:t>
      </w:r>
      <w:proofErr w:type="spellStart"/>
      <w:r w:rsidRPr="00B27F46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Pr="00B27F46">
        <w:rPr>
          <w:rFonts w:ascii="Times New Roman" w:hAnsi="Times New Roman"/>
          <w:color w:val="000000"/>
          <w:sz w:val="24"/>
          <w:szCs w:val="24"/>
        </w:rPr>
        <w:t>.н</w:t>
      </w:r>
      <w:proofErr w:type="gramEnd"/>
      <w:r w:rsidRPr="00B27F46">
        <w:rPr>
          <w:rFonts w:ascii="Times New Roman" w:hAnsi="Times New Roman"/>
          <w:color w:val="000000"/>
          <w:sz w:val="24"/>
          <w:szCs w:val="24"/>
        </w:rPr>
        <w:t>ас</w:t>
      </w:r>
      <w:proofErr w:type="spellEnd"/>
      <w:r w:rsidRPr="00B27F46">
        <w:rPr>
          <w:rFonts w:ascii="Times New Roman" w:hAnsi="Times New Roman"/>
          <w:color w:val="000000"/>
          <w:sz w:val="24"/>
          <w:szCs w:val="24"/>
        </w:rPr>
        <w:t xml:space="preserve">.),  </w:t>
      </w:r>
      <w:proofErr w:type="spellStart"/>
      <w:r w:rsidRPr="00B27F46">
        <w:rPr>
          <w:rFonts w:ascii="Times New Roman" w:hAnsi="Times New Roman"/>
          <w:color w:val="000000"/>
          <w:sz w:val="24"/>
          <w:szCs w:val="24"/>
        </w:rPr>
        <w:t>забролевший</w:t>
      </w:r>
      <w:proofErr w:type="spellEnd"/>
      <w:r w:rsidRPr="00B27F46">
        <w:rPr>
          <w:rFonts w:ascii="Times New Roman" w:hAnsi="Times New Roman"/>
          <w:color w:val="000000"/>
          <w:sz w:val="24"/>
          <w:szCs w:val="24"/>
        </w:rPr>
        <w:t xml:space="preserve"> не привит. Заболеваемость клещевым энцефалитом находится на уроне прошлого года. </w:t>
      </w:r>
      <w:proofErr w:type="spellStart"/>
      <w:r w:rsidRPr="00B27F46">
        <w:rPr>
          <w:rFonts w:ascii="Times New Roman" w:hAnsi="Times New Roman"/>
          <w:color w:val="000000"/>
          <w:sz w:val="24"/>
          <w:szCs w:val="24"/>
        </w:rPr>
        <w:t>Зарегистрированно</w:t>
      </w:r>
      <w:proofErr w:type="spellEnd"/>
      <w:r w:rsidRPr="00B27F46">
        <w:rPr>
          <w:rFonts w:ascii="Times New Roman" w:hAnsi="Times New Roman"/>
          <w:color w:val="000000"/>
          <w:sz w:val="24"/>
          <w:szCs w:val="24"/>
        </w:rPr>
        <w:t xml:space="preserve">  2 случая заболевания </w:t>
      </w:r>
      <w:proofErr w:type="gramStart"/>
      <w:r w:rsidRPr="00B27F46">
        <w:rPr>
          <w:rFonts w:ascii="Times New Roman" w:hAnsi="Times New Roman"/>
          <w:color w:val="000000"/>
          <w:sz w:val="24"/>
          <w:szCs w:val="24"/>
        </w:rPr>
        <w:t>клещевым</w:t>
      </w:r>
      <w:proofErr w:type="gramEnd"/>
      <w:r w:rsidRPr="00B27F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F46">
        <w:rPr>
          <w:rFonts w:ascii="Times New Roman" w:hAnsi="Times New Roman"/>
          <w:color w:val="000000"/>
          <w:sz w:val="24"/>
          <w:szCs w:val="24"/>
        </w:rPr>
        <w:t>бореллиозом</w:t>
      </w:r>
      <w:proofErr w:type="spellEnd"/>
      <w:r w:rsidRPr="00B27F46">
        <w:rPr>
          <w:rFonts w:ascii="Times New Roman" w:hAnsi="Times New Roman"/>
          <w:color w:val="000000"/>
          <w:sz w:val="24"/>
          <w:szCs w:val="24"/>
        </w:rPr>
        <w:t xml:space="preserve"> (показатель заболеваемости составил 3,01 на 100тыс. населения.).</w:t>
      </w:r>
    </w:p>
    <w:p w:rsidR="005564E5" w:rsidRPr="00B27F46" w:rsidRDefault="005564E5" w:rsidP="005564E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27F4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27F46">
        <w:rPr>
          <w:rFonts w:ascii="Times New Roman" w:hAnsi="Times New Roman" w:cs="Times New Roman"/>
          <w:sz w:val="24"/>
          <w:szCs w:val="24"/>
        </w:rPr>
        <w:t>Южном</w:t>
      </w:r>
      <w:proofErr w:type="gramEnd"/>
      <w:r w:rsidRPr="00B27F46">
        <w:rPr>
          <w:rFonts w:ascii="Times New Roman" w:hAnsi="Times New Roman" w:cs="Times New Roman"/>
          <w:sz w:val="24"/>
          <w:szCs w:val="24"/>
        </w:rPr>
        <w:t xml:space="preserve"> ФФБУЗ «</w:t>
      </w:r>
      <w:proofErr w:type="spellStart"/>
      <w:r w:rsidRPr="00B27F46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B27F46">
        <w:rPr>
          <w:rFonts w:ascii="Times New Roman" w:hAnsi="Times New Roman" w:cs="Times New Roman"/>
          <w:sz w:val="24"/>
          <w:szCs w:val="24"/>
        </w:rPr>
        <w:t>» принято от граждан для проведения анализов  на зараженность клещевыми инфекциями - 1228 клещей, из них заражены: К</w:t>
      </w:r>
      <w:r w:rsidRPr="00B27F46">
        <w:rPr>
          <w:rFonts w:ascii="Times New Roman" w:hAnsi="Times New Roman"/>
          <w:sz w:val="24"/>
          <w:szCs w:val="24"/>
        </w:rPr>
        <w:t>лещевым энцефалитом – 10 клещей, Лайм-</w:t>
      </w:r>
      <w:proofErr w:type="spellStart"/>
      <w:r w:rsidRPr="00B27F46">
        <w:rPr>
          <w:rFonts w:ascii="Times New Roman" w:hAnsi="Times New Roman"/>
          <w:sz w:val="24"/>
          <w:szCs w:val="24"/>
        </w:rPr>
        <w:t>Бореллиозом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- 313 клещей, анаплазмозом – 1 клещ, </w:t>
      </w:r>
      <w:proofErr w:type="spellStart"/>
      <w:r w:rsidRPr="00B27F46">
        <w:rPr>
          <w:rFonts w:ascii="Times New Roman" w:hAnsi="Times New Roman"/>
          <w:sz w:val="24"/>
          <w:szCs w:val="24"/>
        </w:rPr>
        <w:t>эрлихиозом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 – 27 клещей, Лайм-</w:t>
      </w:r>
      <w:proofErr w:type="spellStart"/>
      <w:r w:rsidRPr="00B27F46">
        <w:rPr>
          <w:rFonts w:ascii="Times New Roman" w:hAnsi="Times New Roman"/>
          <w:sz w:val="24"/>
          <w:szCs w:val="24"/>
        </w:rPr>
        <w:t>Бореллиоз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B27F46">
        <w:rPr>
          <w:rFonts w:ascii="Times New Roman" w:hAnsi="Times New Roman"/>
          <w:sz w:val="24"/>
          <w:szCs w:val="24"/>
        </w:rPr>
        <w:t>эрлихиоз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 – 14 клещей, Лайм-</w:t>
      </w:r>
      <w:proofErr w:type="spellStart"/>
      <w:r w:rsidRPr="00B27F46">
        <w:rPr>
          <w:rFonts w:ascii="Times New Roman" w:hAnsi="Times New Roman"/>
          <w:sz w:val="24"/>
          <w:szCs w:val="24"/>
        </w:rPr>
        <w:t>Бореллиоз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 +</w:t>
      </w:r>
      <w:r w:rsidRPr="00B27F46">
        <w:rPr>
          <w:sz w:val="24"/>
          <w:szCs w:val="24"/>
        </w:rPr>
        <w:t xml:space="preserve"> </w:t>
      </w:r>
      <w:r w:rsidRPr="00B27F46">
        <w:rPr>
          <w:rFonts w:ascii="Times New Roman" w:hAnsi="Times New Roman"/>
          <w:sz w:val="24"/>
          <w:szCs w:val="24"/>
        </w:rPr>
        <w:t>клещевой энцефалит – 4 клеща, Лайм-</w:t>
      </w:r>
      <w:proofErr w:type="spellStart"/>
      <w:r w:rsidRPr="00B27F46">
        <w:rPr>
          <w:rFonts w:ascii="Times New Roman" w:hAnsi="Times New Roman"/>
          <w:sz w:val="24"/>
          <w:szCs w:val="24"/>
        </w:rPr>
        <w:t>Бореллиоз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 + клещевой энцефалит +</w:t>
      </w:r>
      <w:r w:rsidRPr="00B27F46">
        <w:rPr>
          <w:sz w:val="24"/>
          <w:szCs w:val="24"/>
        </w:rPr>
        <w:t xml:space="preserve"> </w:t>
      </w:r>
      <w:proofErr w:type="spellStart"/>
      <w:r w:rsidRPr="00B27F46">
        <w:rPr>
          <w:rFonts w:ascii="Times New Roman" w:hAnsi="Times New Roman"/>
          <w:sz w:val="24"/>
          <w:szCs w:val="24"/>
        </w:rPr>
        <w:t>эрлихиоз</w:t>
      </w:r>
      <w:proofErr w:type="spellEnd"/>
      <w:r w:rsidRPr="00B27F46">
        <w:rPr>
          <w:rFonts w:ascii="Times New Roman" w:hAnsi="Times New Roman"/>
          <w:sz w:val="24"/>
          <w:szCs w:val="24"/>
        </w:rPr>
        <w:t xml:space="preserve"> – 1 клещ.</w:t>
      </w:r>
    </w:p>
    <w:p w:rsidR="005564E5" w:rsidRPr="00B27F46" w:rsidRDefault="005564E5" w:rsidP="005564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27F46">
        <w:rPr>
          <w:rFonts w:ascii="Times New Roman" w:hAnsi="Times New Roman" w:cs="Times New Roman"/>
          <w:sz w:val="24"/>
          <w:szCs w:val="24"/>
        </w:rPr>
        <w:t>клещ.</w:t>
      </w:r>
    </w:p>
    <w:p w:rsidR="005564E5" w:rsidRPr="00B27F46" w:rsidRDefault="005564E5" w:rsidP="005564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F46">
        <w:rPr>
          <w:rFonts w:ascii="Times New Roman" w:hAnsi="Times New Roman" w:cs="Times New Roman"/>
          <w:b/>
          <w:sz w:val="24"/>
          <w:szCs w:val="24"/>
        </w:rPr>
        <w:t>Способы профилактики:</w:t>
      </w:r>
    </w:p>
    <w:p w:rsidR="005564E5" w:rsidRPr="00B27F46" w:rsidRDefault="005564E5" w:rsidP="005564E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F46">
        <w:rPr>
          <w:rFonts w:ascii="Times New Roman" w:hAnsi="Times New Roman" w:cs="Times New Roman"/>
          <w:sz w:val="24"/>
          <w:szCs w:val="24"/>
        </w:rPr>
        <w:t xml:space="preserve">Наиболее тяжело протекает заболевание клещевым энцефалитом и самым действенным средством профилактики является вакцинация (специфическая профилактика). Вакцинация против клещевого энцефалита состоит из 3 прививок, которые вводятся по определенной схеме, согласно инструкции по применению препарата; ревакцинация проводится каждые 3 года. После стандартного первичного курса из 3-х прививок иммунитет сохраняется в течение 3-5 лет. Прививаться можно круглый год. Используются вакцины: Вакцина клещевого энцефалита сухая для детей и взрослых (Россия), </w:t>
      </w:r>
      <w:proofErr w:type="spellStart"/>
      <w:r w:rsidRPr="00B27F46">
        <w:rPr>
          <w:rFonts w:ascii="Times New Roman" w:hAnsi="Times New Roman" w:cs="Times New Roman"/>
          <w:sz w:val="24"/>
          <w:szCs w:val="24"/>
        </w:rPr>
        <w:t>ЭнцеВир</w:t>
      </w:r>
      <w:proofErr w:type="spellEnd"/>
      <w:r w:rsidRPr="00B27F46">
        <w:rPr>
          <w:rFonts w:ascii="Times New Roman" w:hAnsi="Times New Roman" w:cs="Times New Roman"/>
          <w:sz w:val="24"/>
          <w:szCs w:val="24"/>
        </w:rPr>
        <w:t xml:space="preserve"> (Россия), ФСМЕ-ИММУН (Австрия), </w:t>
      </w:r>
      <w:proofErr w:type="spellStart"/>
      <w:r w:rsidRPr="00B27F46">
        <w:rPr>
          <w:rFonts w:ascii="Times New Roman" w:hAnsi="Times New Roman" w:cs="Times New Roman"/>
          <w:sz w:val="24"/>
          <w:szCs w:val="24"/>
        </w:rPr>
        <w:t>Энцепур</w:t>
      </w:r>
      <w:proofErr w:type="spellEnd"/>
      <w:r w:rsidRPr="00B27F46">
        <w:rPr>
          <w:rFonts w:ascii="Times New Roman" w:hAnsi="Times New Roman" w:cs="Times New Roman"/>
          <w:sz w:val="24"/>
          <w:szCs w:val="24"/>
        </w:rPr>
        <w:t xml:space="preserve">-взрослый, </w:t>
      </w:r>
      <w:proofErr w:type="spellStart"/>
      <w:r w:rsidRPr="00B27F46">
        <w:rPr>
          <w:rFonts w:ascii="Times New Roman" w:hAnsi="Times New Roman" w:cs="Times New Roman"/>
          <w:sz w:val="24"/>
          <w:szCs w:val="24"/>
        </w:rPr>
        <w:t>Энцепур</w:t>
      </w:r>
      <w:proofErr w:type="spellEnd"/>
      <w:r w:rsidRPr="00B27F46">
        <w:rPr>
          <w:rFonts w:ascii="Times New Roman" w:hAnsi="Times New Roman" w:cs="Times New Roman"/>
          <w:sz w:val="24"/>
          <w:szCs w:val="24"/>
        </w:rPr>
        <w:t xml:space="preserve">-детский (Германия). Защитный уровень антител  достигается через 2 – 3 недели после 2-й вакцинации.  Поэтому </w:t>
      </w:r>
      <w:proofErr w:type="spellStart"/>
      <w:r w:rsidRPr="00B27F46">
        <w:rPr>
          <w:rFonts w:ascii="Times New Roman" w:hAnsi="Times New Roman" w:cs="Times New Roman"/>
          <w:sz w:val="24"/>
          <w:szCs w:val="24"/>
        </w:rPr>
        <w:t>оптимальноправильно</w:t>
      </w:r>
      <w:proofErr w:type="spellEnd"/>
      <w:r w:rsidRPr="00B27F46">
        <w:rPr>
          <w:rFonts w:ascii="Times New Roman" w:hAnsi="Times New Roman" w:cs="Times New Roman"/>
          <w:sz w:val="24"/>
          <w:szCs w:val="24"/>
        </w:rPr>
        <w:t xml:space="preserve"> начать курс вакцинации в ноябре-декабре и к весенней активности клещей, защита будет сформирована. </w:t>
      </w:r>
    </w:p>
    <w:p w:rsidR="005564E5" w:rsidRPr="00B27F46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7F46">
        <w:rPr>
          <w:rFonts w:ascii="Times New Roman" w:hAnsi="Times New Roman"/>
          <w:sz w:val="24"/>
          <w:szCs w:val="24"/>
          <w:lang w:eastAsia="ru-RU"/>
        </w:rPr>
        <w:t>Неспецифическая профилактика от клещевых инфекций:</w:t>
      </w:r>
    </w:p>
    <w:p w:rsidR="005564E5" w:rsidRPr="00B27F46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7F46">
        <w:rPr>
          <w:rFonts w:ascii="Times New Roman" w:hAnsi="Times New Roman"/>
          <w:sz w:val="24"/>
          <w:szCs w:val="24"/>
          <w:lang w:eastAsia="ru-RU"/>
        </w:rPr>
        <w:t xml:space="preserve">- противоклещевые мероприятия в природных очагах и садово-огородных участках – </w:t>
      </w:r>
      <w:proofErr w:type="spellStart"/>
      <w:r w:rsidRPr="00B27F46">
        <w:rPr>
          <w:rFonts w:ascii="Times New Roman" w:hAnsi="Times New Roman"/>
          <w:sz w:val="24"/>
          <w:szCs w:val="24"/>
          <w:lang w:eastAsia="ru-RU"/>
        </w:rPr>
        <w:t>акарицидная</w:t>
      </w:r>
      <w:proofErr w:type="spellEnd"/>
      <w:r w:rsidRPr="00B27F46">
        <w:rPr>
          <w:rFonts w:ascii="Times New Roman" w:hAnsi="Times New Roman"/>
          <w:sz w:val="24"/>
          <w:szCs w:val="24"/>
          <w:lang w:eastAsia="ru-RU"/>
        </w:rPr>
        <w:t xml:space="preserve"> обработка территории;</w:t>
      </w:r>
    </w:p>
    <w:p w:rsidR="005564E5" w:rsidRPr="00B27F46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4"/>
          <w:szCs w:val="24"/>
          <w:lang w:eastAsia="ru-RU"/>
        </w:rPr>
      </w:pPr>
      <w:r w:rsidRPr="00B27F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меры индивидуальной противоклещевой защиты – </w:t>
      </w:r>
      <w:proofErr w:type="spellStart"/>
      <w:r w:rsidRPr="00B27F46">
        <w:rPr>
          <w:rFonts w:ascii="Times New Roman" w:hAnsi="Times New Roman"/>
          <w:sz w:val="24"/>
          <w:szCs w:val="24"/>
          <w:lang w:eastAsia="ru-RU"/>
        </w:rPr>
        <w:t>репеленты</w:t>
      </w:r>
      <w:proofErr w:type="spellEnd"/>
      <w:r w:rsidRPr="00B27F46">
        <w:rPr>
          <w:rFonts w:ascii="Times New Roman" w:hAnsi="Times New Roman"/>
          <w:sz w:val="24"/>
          <w:szCs w:val="24"/>
          <w:lang w:eastAsia="ru-RU"/>
        </w:rPr>
        <w:t xml:space="preserve"> (пахучие </w:t>
      </w:r>
      <w:proofErr w:type="gramStart"/>
      <w:r w:rsidRPr="00B27F46">
        <w:rPr>
          <w:rFonts w:ascii="Times New Roman" w:hAnsi="Times New Roman"/>
          <w:sz w:val="24"/>
          <w:szCs w:val="24"/>
          <w:lang w:eastAsia="ru-RU"/>
        </w:rPr>
        <w:t>вещества</w:t>
      </w:r>
      <w:proofErr w:type="gramEnd"/>
      <w:r w:rsidRPr="00B27F46">
        <w:rPr>
          <w:rFonts w:ascii="Times New Roman" w:hAnsi="Times New Roman"/>
          <w:sz w:val="24"/>
          <w:szCs w:val="24"/>
          <w:lang w:eastAsia="ru-RU"/>
        </w:rPr>
        <w:t xml:space="preserve"> отпугивающие насекомых), защитный костюм («</w:t>
      </w:r>
      <w:proofErr w:type="spellStart"/>
      <w:r w:rsidRPr="00B27F46">
        <w:rPr>
          <w:rFonts w:ascii="Times New Roman" w:hAnsi="Times New Roman"/>
          <w:sz w:val="24"/>
          <w:szCs w:val="24"/>
          <w:lang w:eastAsia="ru-RU"/>
        </w:rPr>
        <w:t>энцефалитку</w:t>
      </w:r>
      <w:proofErr w:type="spellEnd"/>
      <w:r w:rsidRPr="00B27F46">
        <w:rPr>
          <w:rFonts w:ascii="Times New Roman" w:hAnsi="Times New Roman"/>
          <w:sz w:val="24"/>
          <w:szCs w:val="24"/>
          <w:lang w:eastAsia="ru-RU"/>
        </w:rPr>
        <w:t xml:space="preserve">»), надевать плотно прилегающую одежду, исключающую доступ клеща к коже. Необходимо через каждые 15-20 минут осматривать одежду и сбрасывать с нее наползших клещей. После выхода из леса осмотреть всю одежду и тело, а также вынесенные из леса предметы и находившихся с вами животных. Осмотр повторить по возвращении домой. При обнаружении клеща не давите руками. Если клещ присосался, не следует снимать самим, обратитесь за помощью в ближайший </w:t>
      </w:r>
      <w:proofErr w:type="spellStart"/>
      <w:r w:rsidRPr="00B27F46">
        <w:rPr>
          <w:rFonts w:ascii="Times New Roman" w:hAnsi="Times New Roman"/>
          <w:sz w:val="24"/>
          <w:szCs w:val="24"/>
          <w:lang w:eastAsia="ru-RU"/>
        </w:rPr>
        <w:t>мед</w:t>
      </w:r>
      <w:proofErr w:type="gramStart"/>
      <w:r w:rsidRPr="00B27F46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B27F46">
        <w:rPr>
          <w:rFonts w:ascii="Times New Roman" w:hAnsi="Times New Roman"/>
          <w:sz w:val="24"/>
          <w:szCs w:val="24"/>
          <w:lang w:eastAsia="ru-RU"/>
        </w:rPr>
        <w:t>ункт</w:t>
      </w:r>
      <w:proofErr w:type="spellEnd"/>
      <w:r w:rsidRPr="00B27F46">
        <w:rPr>
          <w:rFonts w:ascii="Times New Roman" w:hAnsi="Times New Roman"/>
          <w:sz w:val="24"/>
          <w:szCs w:val="24"/>
          <w:lang w:eastAsia="ru-RU"/>
        </w:rPr>
        <w:t>. После укуса клеща обязательно обратитесь к хирургу для проведения экстренной профилактики клещевого энцефалита, причем сделать это как можно раньше, лучше в первые сутки.</w:t>
      </w:r>
      <w:r w:rsidRPr="00B27F46">
        <w:rPr>
          <w:rFonts w:ascii="Times New Roman" w:hAnsi="Times New Roman"/>
          <w:sz w:val="24"/>
          <w:szCs w:val="24"/>
        </w:rPr>
        <w:t xml:space="preserve"> </w:t>
      </w:r>
    </w:p>
    <w:p w:rsidR="005564E5" w:rsidRPr="00B27F46" w:rsidRDefault="005564E5" w:rsidP="005564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7F46">
        <w:rPr>
          <w:rFonts w:ascii="Times New Roman" w:hAnsi="Times New Roman"/>
          <w:sz w:val="24"/>
          <w:szCs w:val="24"/>
          <w:lang w:eastAsia="ru-RU"/>
        </w:rPr>
        <w:tab/>
        <w:t xml:space="preserve">Соблюдение вышеуказанных мер позволит Вам и Вашим близким избежать  одного из опасных в плане </w:t>
      </w:r>
      <w:proofErr w:type="spellStart"/>
      <w:r w:rsidRPr="00B27F46">
        <w:rPr>
          <w:rFonts w:ascii="Times New Roman" w:hAnsi="Times New Roman"/>
          <w:sz w:val="24"/>
          <w:szCs w:val="24"/>
          <w:lang w:eastAsia="ru-RU"/>
        </w:rPr>
        <w:t>инвалидизации</w:t>
      </w:r>
      <w:proofErr w:type="spellEnd"/>
      <w:r w:rsidRPr="00B27F46">
        <w:rPr>
          <w:rFonts w:ascii="Times New Roman" w:hAnsi="Times New Roman"/>
          <w:sz w:val="24"/>
          <w:szCs w:val="24"/>
          <w:lang w:eastAsia="ru-RU"/>
        </w:rPr>
        <w:t xml:space="preserve"> и летальности заболеваний, передающихся иксодовыми клещами, клещевого вирусного энцефалита и прочих клещевых инфекций.</w:t>
      </w:r>
    </w:p>
    <w:p w:rsidR="005564E5" w:rsidRPr="00B27F46" w:rsidRDefault="005564E5" w:rsidP="005564E5">
      <w:pPr>
        <w:tabs>
          <w:tab w:val="left" w:pos="231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64E5" w:rsidRPr="009D7E8E" w:rsidRDefault="005564E5" w:rsidP="005564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4E5" w:rsidRPr="009D7E8E" w:rsidRDefault="005564E5" w:rsidP="005564E5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9D7E8E">
        <w:rPr>
          <w:rFonts w:ascii="Times New Roman" w:hAnsi="Times New Roman"/>
          <w:sz w:val="18"/>
          <w:szCs w:val="18"/>
        </w:rPr>
        <w:t xml:space="preserve">Согласовано:  начальник Южного Екатеринбургского отдела Управления </w:t>
      </w:r>
      <w:proofErr w:type="spellStart"/>
      <w:r w:rsidRPr="009D7E8E">
        <w:rPr>
          <w:rFonts w:ascii="Times New Roman" w:hAnsi="Times New Roman"/>
          <w:sz w:val="18"/>
          <w:szCs w:val="18"/>
        </w:rPr>
        <w:t>Роспотребнадзора</w:t>
      </w:r>
      <w:proofErr w:type="spellEnd"/>
      <w:r w:rsidRPr="009D7E8E">
        <w:rPr>
          <w:rFonts w:ascii="Times New Roman" w:hAnsi="Times New Roman"/>
          <w:sz w:val="18"/>
          <w:szCs w:val="18"/>
        </w:rPr>
        <w:t xml:space="preserve"> по Свердловской области  </w:t>
      </w:r>
      <w:proofErr w:type="spellStart"/>
      <w:r w:rsidRPr="009D7E8E">
        <w:rPr>
          <w:rFonts w:ascii="Times New Roman" w:hAnsi="Times New Roman"/>
          <w:sz w:val="18"/>
          <w:szCs w:val="18"/>
        </w:rPr>
        <w:t>Потапкина</w:t>
      </w:r>
      <w:proofErr w:type="spellEnd"/>
      <w:r w:rsidRPr="009D7E8E">
        <w:rPr>
          <w:rFonts w:ascii="Times New Roman" w:hAnsi="Times New Roman"/>
          <w:sz w:val="18"/>
          <w:szCs w:val="18"/>
        </w:rPr>
        <w:t xml:space="preserve"> Е.П.</w:t>
      </w:r>
    </w:p>
    <w:p w:rsidR="005564E5" w:rsidRPr="009D7E8E" w:rsidRDefault="005564E5" w:rsidP="005564E5">
      <w:pPr>
        <w:spacing w:after="0"/>
        <w:jc w:val="both"/>
        <w:rPr>
          <w:rFonts w:ascii="Times New Roman" w:hAnsi="Times New Roman"/>
          <w:sz w:val="16"/>
          <w:szCs w:val="18"/>
        </w:rPr>
      </w:pPr>
    </w:p>
    <w:p w:rsidR="005564E5" w:rsidRPr="009D7E8E" w:rsidRDefault="005564E5" w:rsidP="005564E5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 w:rsidRPr="009D7E8E">
        <w:rPr>
          <w:rFonts w:ascii="Times New Roman" w:hAnsi="Times New Roman"/>
          <w:sz w:val="16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</w:t>
      </w:r>
      <w:proofErr w:type="spellStart"/>
      <w:r w:rsidRPr="009D7E8E">
        <w:rPr>
          <w:rFonts w:ascii="Times New Roman" w:hAnsi="Times New Roman"/>
          <w:sz w:val="16"/>
          <w:szCs w:val="18"/>
        </w:rPr>
        <w:t>Сысертском</w:t>
      </w:r>
      <w:proofErr w:type="spellEnd"/>
      <w:r w:rsidRPr="009D7E8E">
        <w:rPr>
          <w:rFonts w:ascii="Times New Roman" w:hAnsi="Times New Roman"/>
          <w:sz w:val="16"/>
          <w:szCs w:val="18"/>
        </w:rPr>
        <w:t xml:space="preserve"> районе»  </w:t>
      </w:r>
      <w:proofErr w:type="spellStart"/>
      <w:r w:rsidRPr="009D7E8E">
        <w:rPr>
          <w:rFonts w:ascii="Times New Roman" w:hAnsi="Times New Roman"/>
          <w:sz w:val="16"/>
          <w:szCs w:val="18"/>
        </w:rPr>
        <w:t>Быба</w:t>
      </w:r>
      <w:proofErr w:type="spellEnd"/>
      <w:r w:rsidRPr="009D7E8E">
        <w:rPr>
          <w:rFonts w:ascii="Times New Roman" w:hAnsi="Times New Roman"/>
          <w:sz w:val="16"/>
          <w:szCs w:val="18"/>
        </w:rPr>
        <w:t xml:space="preserve"> Т.Е.</w:t>
      </w:r>
    </w:p>
    <w:p w:rsidR="003903B3" w:rsidRDefault="00B27F46"/>
    <w:sectPr w:rsidR="003903B3" w:rsidSect="00B27F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E5"/>
    <w:rsid w:val="00035CFD"/>
    <w:rsid w:val="005564E5"/>
    <w:rsid w:val="00B27F46"/>
    <w:rsid w:val="00C3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564E5"/>
  </w:style>
  <w:style w:type="paragraph" w:styleId="a3">
    <w:name w:val="Normal (Web)"/>
    <w:basedOn w:val="a"/>
    <w:uiPriority w:val="99"/>
    <w:unhideWhenUsed/>
    <w:rsid w:val="00556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64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564E5"/>
  </w:style>
  <w:style w:type="paragraph" w:styleId="a3">
    <w:name w:val="Normal (Web)"/>
    <w:basedOn w:val="a"/>
    <w:uiPriority w:val="99"/>
    <w:unhideWhenUsed/>
    <w:rsid w:val="00556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6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User</cp:lastModifiedBy>
  <cp:revision>2</cp:revision>
  <cp:lastPrinted>2018-12-04T06:10:00Z</cp:lastPrinted>
  <dcterms:created xsi:type="dcterms:W3CDTF">2018-12-04T04:59:00Z</dcterms:created>
  <dcterms:modified xsi:type="dcterms:W3CDTF">2018-12-04T06:13:00Z</dcterms:modified>
</cp:coreProperties>
</file>